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C05B9">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E67672">
        <w:rPr>
          <w:rFonts w:ascii="宋体" w:eastAsia="宋体" w:hAnsi="宋体" w:cs="宋体" w:hint="eastAsia"/>
          <w:kern w:val="0"/>
          <w:sz w:val="24"/>
          <w:szCs w:val="24"/>
          <w:u w:val="single"/>
        </w:rPr>
        <w:t>11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2042C4">
        <w:rPr>
          <w:rFonts w:ascii="宋体" w:eastAsia="宋体" w:hAnsi="宋体" w:cs="宋体" w:hint="eastAsia"/>
          <w:kern w:val="0"/>
          <w:sz w:val="24"/>
          <w:szCs w:val="24"/>
          <w:u w:val="single"/>
        </w:rPr>
        <w:t>2</w:t>
      </w:r>
      <w:r w:rsidR="00503F37">
        <w:rPr>
          <w:rFonts w:ascii="宋体" w:eastAsia="宋体" w:hAnsi="宋体" w:cs="宋体" w:hint="eastAsia"/>
          <w:kern w:val="0"/>
          <w:sz w:val="24"/>
          <w:szCs w:val="24"/>
          <w:u w:val="single"/>
        </w:rPr>
        <w:t>8</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E67672" w:rsidTr="001718F5">
        <w:trPr>
          <w:gridAfter w:val="1"/>
          <w:wAfter w:w="20" w:type="dxa"/>
          <w:trHeight w:val="382"/>
        </w:trPr>
        <w:tc>
          <w:tcPr>
            <w:tcW w:w="1877" w:type="dxa"/>
            <w:vMerge w:val="restart"/>
            <w:tcBorders>
              <w:right w:val="single" w:sz="4" w:space="0" w:color="auto"/>
            </w:tcBorders>
            <w:shd w:val="clear" w:color="auto" w:fill="auto"/>
            <w:vAlign w:val="center"/>
          </w:tcPr>
          <w:p w:rsidR="00E67672" w:rsidRDefault="00E6767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E67672" w:rsidRDefault="00E67672">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E67672" w:rsidRDefault="00E67672">
            <w:pPr>
              <w:rPr>
                <w:rFonts w:ascii="Helvetica" w:eastAsia="宋体" w:hAnsi="Helvetica" w:cs="Helvetica"/>
                <w:color w:val="333333"/>
                <w:sz w:val="19"/>
                <w:szCs w:val="19"/>
              </w:rPr>
            </w:pPr>
            <w:r>
              <w:rPr>
                <w:rFonts w:ascii="Helvetica" w:hAnsi="Helvetica" w:cs="Helvetica"/>
                <w:color w:val="333333"/>
                <w:sz w:val="19"/>
                <w:szCs w:val="19"/>
              </w:rPr>
              <w:t>R2211260060001</w:t>
            </w:r>
          </w:p>
        </w:tc>
        <w:tc>
          <w:tcPr>
            <w:tcW w:w="3826" w:type="dxa"/>
            <w:gridSpan w:val="3"/>
            <w:shd w:val="clear" w:color="auto" w:fill="auto"/>
          </w:tcPr>
          <w:p w:rsidR="00E67672" w:rsidRDefault="00E67672">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E67672" w:rsidRDefault="00E67672">
            <w:pPr>
              <w:rPr>
                <w:rFonts w:ascii="Helvetica" w:eastAsia="宋体" w:hAnsi="Helvetica" w:cs="Helvetica"/>
                <w:color w:val="333333"/>
                <w:sz w:val="19"/>
                <w:szCs w:val="19"/>
              </w:rPr>
            </w:pPr>
            <w:r>
              <w:rPr>
                <w:rFonts w:ascii="Helvetica" w:hAnsi="Helvetica" w:cs="Helvetica"/>
                <w:color w:val="333333"/>
                <w:sz w:val="19"/>
                <w:szCs w:val="19"/>
              </w:rPr>
              <w:t>张帅</w:t>
            </w:r>
          </w:p>
        </w:tc>
      </w:tr>
      <w:tr w:rsidR="00E67672" w:rsidTr="001718F5">
        <w:trPr>
          <w:gridAfter w:val="1"/>
          <w:wAfter w:w="20" w:type="dxa"/>
          <w:trHeight w:val="404"/>
        </w:trPr>
        <w:tc>
          <w:tcPr>
            <w:tcW w:w="1877" w:type="dxa"/>
            <w:vMerge/>
            <w:tcBorders>
              <w:right w:val="single" w:sz="4" w:space="0" w:color="auto"/>
            </w:tcBorders>
            <w:shd w:val="clear" w:color="auto" w:fill="auto"/>
            <w:vAlign w:val="center"/>
          </w:tcPr>
          <w:p w:rsidR="00E67672" w:rsidRDefault="00E6767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67672" w:rsidRDefault="00E67672">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E67672" w:rsidRDefault="00E67672">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3"/>
            <w:shd w:val="clear" w:color="auto" w:fill="auto"/>
          </w:tcPr>
          <w:p w:rsidR="00E67672" w:rsidRDefault="00E67672">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E67672" w:rsidRDefault="00E67672">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E67672" w:rsidTr="001718F5">
        <w:trPr>
          <w:gridAfter w:val="1"/>
          <w:wAfter w:w="20" w:type="dxa"/>
          <w:trHeight w:val="409"/>
        </w:trPr>
        <w:tc>
          <w:tcPr>
            <w:tcW w:w="1877" w:type="dxa"/>
            <w:vMerge/>
            <w:tcBorders>
              <w:right w:val="single" w:sz="4" w:space="0" w:color="auto"/>
            </w:tcBorders>
            <w:shd w:val="clear" w:color="auto" w:fill="auto"/>
            <w:vAlign w:val="center"/>
          </w:tcPr>
          <w:p w:rsidR="00E67672" w:rsidRDefault="00E6767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67672" w:rsidRDefault="00E67672">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E67672" w:rsidRDefault="00E67672">
            <w:pPr>
              <w:rPr>
                <w:rFonts w:ascii="Helvetica" w:eastAsia="宋体" w:hAnsi="Helvetica" w:cs="Helvetica"/>
                <w:color w:val="333333"/>
                <w:sz w:val="19"/>
                <w:szCs w:val="19"/>
              </w:rPr>
            </w:pPr>
            <w:r>
              <w:rPr>
                <w:rFonts w:ascii="Helvetica" w:hAnsi="Helvetica" w:cs="Helvetica"/>
                <w:color w:val="333333"/>
                <w:sz w:val="19"/>
                <w:szCs w:val="19"/>
              </w:rPr>
              <w:t>浙江大立科技股份有限公司</w:t>
            </w:r>
          </w:p>
        </w:tc>
        <w:tc>
          <w:tcPr>
            <w:tcW w:w="3826" w:type="dxa"/>
            <w:gridSpan w:val="3"/>
            <w:shd w:val="clear" w:color="auto" w:fill="auto"/>
          </w:tcPr>
          <w:p w:rsidR="00E67672" w:rsidRDefault="00E67672">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E67672" w:rsidRDefault="00E67672">
            <w:pPr>
              <w:rPr>
                <w:rFonts w:ascii="Helvetica" w:eastAsia="宋体" w:hAnsi="Helvetica" w:cs="Helvetica"/>
                <w:color w:val="333333"/>
                <w:sz w:val="19"/>
                <w:szCs w:val="19"/>
              </w:rPr>
            </w:pPr>
            <w:r>
              <w:rPr>
                <w:rFonts w:ascii="Helvetica" w:hAnsi="Helvetica" w:cs="Helvetica"/>
                <w:color w:val="333333"/>
                <w:sz w:val="19"/>
                <w:szCs w:val="19"/>
              </w:rPr>
              <w:t>浙江省杭州市滨江区杭州市滨江区滨康路</w:t>
            </w:r>
            <w:r>
              <w:rPr>
                <w:rFonts w:ascii="Helvetica" w:hAnsi="Helvetica" w:cs="Helvetica"/>
                <w:color w:val="333333"/>
                <w:sz w:val="19"/>
                <w:szCs w:val="19"/>
              </w:rPr>
              <w:t>639</w:t>
            </w:r>
            <w:r>
              <w:rPr>
                <w:rFonts w:ascii="Helvetica" w:hAnsi="Helvetica" w:cs="Helvetica"/>
                <w:color w:val="333333"/>
                <w:sz w:val="19"/>
                <w:szCs w:val="19"/>
              </w:rPr>
              <w:t>号浙江大立科技股份</w:t>
            </w:r>
          </w:p>
        </w:tc>
      </w:tr>
      <w:tr w:rsidR="00E67672" w:rsidTr="001718F5">
        <w:trPr>
          <w:gridAfter w:val="1"/>
          <w:wAfter w:w="20" w:type="dxa"/>
          <w:trHeight w:val="415"/>
        </w:trPr>
        <w:tc>
          <w:tcPr>
            <w:tcW w:w="1877" w:type="dxa"/>
            <w:vMerge/>
            <w:tcBorders>
              <w:right w:val="single" w:sz="4" w:space="0" w:color="auto"/>
            </w:tcBorders>
            <w:shd w:val="clear" w:color="auto" w:fill="auto"/>
            <w:vAlign w:val="center"/>
          </w:tcPr>
          <w:p w:rsidR="00E67672" w:rsidRDefault="00E6767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67672" w:rsidRDefault="00E67672">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E67672" w:rsidRDefault="00E67672">
            <w:pPr>
              <w:rPr>
                <w:rFonts w:ascii="Helvetica" w:eastAsia="宋体" w:hAnsi="Helvetica" w:cs="Helvetica"/>
                <w:color w:val="333333"/>
                <w:sz w:val="19"/>
                <w:szCs w:val="19"/>
              </w:rPr>
            </w:pPr>
            <w:r>
              <w:rPr>
                <w:rFonts w:ascii="Helvetica" w:hAnsi="Helvetica" w:cs="Helvetica"/>
                <w:color w:val="333333"/>
                <w:sz w:val="19"/>
                <w:szCs w:val="19"/>
              </w:rPr>
              <w:t>王登宇</w:t>
            </w:r>
          </w:p>
        </w:tc>
        <w:tc>
          <w:tcPr>
            <w:tcW w:w="3826" w:type="dxa"/>
            <w:gridSpan w:val="3"/>
            <w:shd w:val="clear" w:color="auto" w:fill="auto"/>
          </w:tcPr>
          <w:p w:rsidR="00E67672" w:rsidRDefault="00E67672">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E67672" w:rsidRDefault="00E67672">
            <w:pPr>
              <w:rPr>
                <w:rFonts w:ascii="Helvetica" w:eastAsia="宋体" w:hAnsi="Helvetica" w:cs="Helvetica"/>
                <w:color w:val="333333"/>
                <w:sz w:val="19"/>
                <w:szCs w:val="19"/>
              </w:rPr>
            </w:pPr>
            <w:r>
              <w:rPr>
                <w:rFonts w:ascii="Helvetica" w:hAnsi="Helvetica" w:cs="Helvetica"/>
                <w:color w:val="333333"/>
                <w:sz w:val="19"/>
                <w:szCs w:val="19"/>
              </w:rPr>
              <w:t>18969071656</w:t>
            </w:r>
          </w:p>
        </w:tc>
      </w:tr>
      <w:tr w:rsidR="00464053" w:rsidRPr="00244684" w:rsidTr="00E67672">
        <w:trPr>
          <w:gridAfter w:val="1"/>
          <w:wAfter w:w="20" w:type="dxa"/>
          <w:trHeight w:val="414"/>
        </w:trPr>
        <w:tc>
          <w:tcPr>
            <w:tcW w:w="1877" w:type="dxa"/>
            <w:vMerge w:val="restart"/>
            <w:tcBorders>
              <w:right w:val="single" w:sz="4" w:space="0" w:color="auto"/>
            </w:tcBorders>
            <w:shd w:val="clear" w:color="auto" w:fill="auto"/>
            <w:vAlign w:val="center"/>
          </w:tcPr>
          <w:p w:rsidR="00464053" w:rsidRPr="00244684" w:rsidRDefault="00464053"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64053" w:rsidRPr="00244684" w:rsidRDefault="00464053">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64053" w:rsidRPr="00244684" w:rsidRDefault="00464053">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64053" w:rsidRPr="00244684" w:rsidRDefault="00464053">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464053" w:rsidRPr="00244684" w:rsidRDefault="00464053">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2" w:type="dxa"/>
            <w:shd w:val="clear" w:color="auto" w:fill="auto"/>
            <w:vAlign w:val="center"/>
          </w:tcPr>
          <w:p w:rsidR="00464053" w:rsidRPr="00244684" w:rsidRDefault="00464053"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64053" w:rsidRPr="00244684" w:rsidRDefault="00464053"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E67672" w:rsidTr="00E67672">
        <w:trPr>
          <w:gridAfter w:val="1"/>
          <w:wAfter w:w="20" w:type="dxa"/>
          <w:trHeight w:val="696"/>
        </w:trPr>
        <w:tc>
          <w:tcPr>
            <w:tcW w:w="1877" w:type="dxa"/>
            <w:vMerge/>
            <w:tcBorders>
              <w:right w:val="single" w:sz="4" w:space="0" w:color="auto"/>
            </w:tcBorders>
            <w:shd w:val="clear" w:color="auto" w:fill="auto"/>
            <w:vAlign w:val="center"/>
          </w:tcPr>
          <w:p w:rsidR="00E67672" w:rsidRDefault="00E6767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67672" w:rsidRDefault="00E67672">
            <w:pPr>
              <w:jc w:val="center"/>
              <w:rPr>
                <w:rFonts w:ascii="Helvetica" w:eastAsia="宋体" w:hAnsi="Helvetica" w:cs="Helvetica"/>
                <w:color w:val="333333"/>
                <w:sz w:val="19"/>
                <w:szCs w:val="19"/>
              </w:rPr>
            </w:pPr>
            <w:r>
              <w:rPr>
                <w:rFonts w:ascii="Helvetica" w:hAnsi="Helvetica" w:cs="Helvetica"/>
                <w:color w:val="333333"/>
                <w:sz w:val="19"/>
                <w:szCs w:val="19"/>
              </w:rPr>
              <w:t>APE80-025-M320</w:t>
            </w:r>
          </w:p>
        </w:tc>
        <w:tc>
          <w:tcPr>
            <w:tcW w:w="2127" w:type="dxa"/>
            <w:gridSpan w:val="3"/>
            <w:tcBorders>
              <w:left w:val="single" w:sz="4" w:space="0" w:color="auto"/>
            </w:tcBorders>
            <w:shd w:val="clear" w:color="auto" w:fill="auto"/>
            <w:vAlign w:val="center"/>
          </w:tcPr>
          <w:p w:rsidR="00E67672" w:rsidRDefault="00E67672">
            <w:pPr>
              <w:jc w:val="center"/>
              <w:rPr>
                <w:rFonts w:ascii="Helvetica" w:eastAsia="宋体" w:hAnsi="Helvetica" w:cs="Helvetica"/>
                <w:color w:val="333333"/>
                <w:sz w:val="19"/>
                <w:szCs w:val="19"/>
              </w:rPr>
            </w:pPr>
            <w:r>
              <w:rPr>
                <w:rFonts w:ascii="Helvetica" w:hAnsi="Helvetica" w:cs="Helvetica"/>
                <w:color w:val="333333"/>
                <w:sz w:val="19"/>
                <w:szCs w:val="19"/>
              </w:rPr>
              <w:t>行星齿轮减速机</w:t>
            </w:r>
          </w:p>
        </w:tc>
        <w:tc>
          <w:tcPr>
            <w:tcW w:w="1985" w:type="dxa"/>
            <w:gridSpan w:val="4"/>
            <w:tcBorders>
              <w:left w:val="single" w:sz="4" w:space="0" w:color="auto"/>
            </w:tcBorders>
            <w:shd w:val="clear" w:color="auto" w:fill="auto"/>
            <w:vAlign w:val="center"/>
          </w:tcPr>
          <w:p w:rsidR="00E67672" w:rsidRDefault="00E67672">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E67672" w:rsidRDefault="00E67672">
            <w:pPr>
              <w:jc w:val="center"/>
              <w:rPr>
                <w:rFonts w:ascii="Helvetica" w:eastAsia="宋体" w:hAnsi="Helvetica" w:cs="Helvetica"/>
                <w:color w:val="333333"/>
                <w:sz w:val="19"/>
                <w:szCs w:val="19"/>
              </w:rPr>
            </w:pPr>
            <w:r>
              <w:rPr>
                <w:rFonts w:ascii="Helvetica" w:hAnsi="Helvetica" w:cs="Helvetica"/>
                <w:color w:val="333333"/>
                <w:sz w:val="19"/>
                <w:szCs w:val="19"/>
              </w:rPr>
              <w:t>减速机输入端和输出端都可以轻易拧动，怀疑减速机内部有脱开的部分。序列号：</w:t>
            </w:r>
            <w:r>
              <w:rPr>
                <w:rFonts w:ascii="Helvetica" w:hAnsi="Helvetica" w:cs="Helvetica"/>
                <w:color w:val="333333"/>
                <w:sz w:val="19"/>
                <w:szCs w:val="19"/>
              </w:rPr>
              <w:t>2210210003</w:t>
            </w:r>
          </w:p>
        </w:tc>
        <w:tc>
          <w:tcPr>
            <w:tcW w:w="2552" w:type="dxa"/>
            <w:shd w:val="clear" w:color="auto" w:fill="auto"/>
            <w:vAlign w:val="center"/>
          </w:tcPr>
          <w:p w:rsidR="00E67672" w:rsidRDefault="00E67672">
            <w:pPr>
              <w:jc w:val="center"/>
              <w:rPr>
                <w:rFonts w:ascii="Helvetica" w:eastAsia="宋体" w:hAnsi="Helvetica" w:cs="Helvetica"/>
                <w:color w:val="333333"/>
                <w:sz w:val="19"/>
                <w:szCs w:val="19"/>
              </w:rPr>
            </w:pPr>
            <w:r>
              <w:rPr>
                <w:rFonts w:ascii="Helvetica" w:hAnsi="Helvetica" w:cs="Helvetica"/>
                <w:color w:val="333333"/>
                <w:sz w:val="19"/>
                <w:szCs w:val="19"/>
              </w:rPr>
              <w:t>减速机输入轴脱落导致的，减速机在保修范围之内</w:t>
            </w:r>
          </w:p>
        </w:tc>
        <w:tc>
          <w:tcPr>
            <w:tcW w:w="991" w:type="dxa"/>
            <w:shd w:val="clear" w:color="auto" w:fill="auto"/>
            <w:vAlign w:val="center"/>
          </w:tcPr>
          <w:p w:rsidR="00E67672" w:rsidRDefault="00E67672" w:rsidP="00F62007">
            <w:pPr>
              <w:widowControl/>
              <w:jc w:val="left"/>
              <w:rPr>
                <w:rFonts w:ascii="宋体" w:eastAsia="宋体" w:hAnsi="宋体" w:cs="宋体"/>
                <w:kern w:val="0"/>
                <w:sz w:val="20"/>
                <w:szCs w:val="20"/>
              </w:rPr>
            </w:pPr>
          </w:p>
        </w:tc>
      </w:tr>
      <w:tr w:rsidR="00464053" w:rsidTr="001B3F85">
        <w:trPr>
          <w:gridAfter w:val="1"/>
          <w:wAfter w:w="20" w:type="dxa"/>
          <w:trHeight w:val="544"/>
        </w:trPr>
        <w:tc>
          <w:tcPr>
            <w:tcW w:w="1877" w:type="dxa"/>
            <w:tcBorders>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4053" w:rsidRDefault="00464053"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4053" w:rsidRDefault="008D74DF" w:rsidP="002042C4">
            <w:pPr>
              <w:jc w:val="left"/>
              <w:rPr>
                <w:rFonts w:ascii="宋体" w:eastAsia="宋体" w:hAnsi="宋体" w:cs="宋体"/>
                <w:kern w:val="0"/>
                <w:sz w:val="20"/>
                <w:szCs w:val="20"/>
              </w:rPr>
            </w:pPr>
            <w:r>
              <w:rPr>
                <w:rFonts w:ascii="宋体" w:eastAsia="宋体" w:hAnsi="宋体" w:cs="宋体" w:hint="eastAsia"/>
                <w:kern w:val="0"/>
                <w:sz w:val="20"/>
                <w:szCs w:val="20"/>
              </w:rPr>
              <w:t>2022</w:t>
            </w:r>
            <w:r w:rsidR="00E67672">
              <w:rPr>
                <w:rFonts w:ascii="宋体" w:eastAsia="宋体" w:hAnsi="宋体" w:cs="宋体" w:hint="eastAsia"/>
                <w:kern w:val="0"/>
                <w:sz w:val="20"/>
                <w:szCs w:val="20"/>
              </w:rPr>
              <w:t>1220</w:t>
            </w:r>
          </w:p>
        </w:tc>
        <w:tc>
          <w:tcPr>
            <w:tcW w:w="1515" w:type="dxa"/>
            <w:gridSpan w:val="4"/>
            <w:tcBorders>
              <w:left w:val="single" w:sz="4" w:space="0" w:color="auto"/>
            </w:tcBorders>
            <w:shd w:val="clear" w:color="auto" w:fill="auto"/>
            <w:vAlign w:val="center"/>
          </w:tcPr>
          <w:p w:rsidR="00464053" w:rsidRDefault="0046405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4053" w:rsidRDefault="008D74DF"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3"/>
            <w:shd w:val="clear" w:color="auto" w:fill="auto"/>
            <w:vAlign w:val="center"/>
          </w:tcPr>
          <w:p w:rsidR="00464053" w:rsidRDefault="0046405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4053" w:rsidRDefault="00464053" w:rsidP="001B3F85">
            <w:pPr>
              <w:widowControl/>
              <w:jc w:val="center"/>
              <w:rPr>
                <w:rFonts w:ascii="宋体" w:eastAsia="宋体" w:hAnsi="宋体" w:cs="宋体"/>
                <w:kern w:val="0"/>
                <w:sz w:val="20"/>
                <w:szCs w:val="20"/>
              </w:rPr>
            </w:pPr>
          </w:p>
          <w:p w:rsidR="00464053" w:rsidRDefault="0046405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4053" w:rsidRDefault="00464053" w:rsidP="00F62007">
            <w:pPr>
              <w:widowControl/>
              <w:jc w:val="left"/>
              <w:rPr>
                <w:rFonts w:ascii="宋体" w:eastAsia="宋体" w:hAnsi="宋体" w:cs="宋体"/>
                <w:kern w:val="0"/>
                <w:sz w:val="20"/>
                <w:szCs w:val="20"/>
              </w:rPr>
            </w:pPr>
          </w:p>
        </w:tc>
      </w:tr>
      <w:tr w:rsidR="00464053" w:rsidTr="001B3F85">
        <w:trPr>
          <w:gridAfter w:val="1"/>
          <w:wAfter w:w="20" w:type="dxa"/>
          <w:trHeight w:val="553"/>
        </w:trPr>
        <w:tc>
          <w:tcPr>
            <w:tcW w:w="1877" w:type="dxa"/>
            <w:shd w:val="clear" w:color="auto" w:fill="auto"/>
            <w:vAlign w:val="center"/>
          </w:tcPr>
          <w:p w:rsidR="00464053" w:rsidRDefault="0046405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2"/>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r>
      <w:tr w:rsidR="00464053" w:rsidTr="001B3F85">
        <w:trPr>
          <w:gridAfter w:val="1"/>
          <w:wAfter w:w="20" w:type="dxa"/>
          <w:trHeight w:val="476"/>
        </w:trPr>
        <w:tc>
          <w:tcPr>
            <w:tcW w:w="1877" w:type="dxa"/>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r>
      <w:tr w:rsidR="00464053" w:rsidTr="001B3F85">
        <w:trPr>
          <w:trHeight w:val="443"/>
        </w:trPr>
        <w:tc>
          <w:tcPr>
            <w:tcW w:w="1877" w:type="dxa"/>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4053" w:rsidRDefault="0046405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64053" w:rsidRDefault="0046405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4053" w:rsidTr="00244684">
        <w:trPr>
          <w:gridAfter w:val="1"/>
          <w:wAfter w:w="20" w:type="dxa"/>
          <w:trHeight w:val="732"/>
        </w:trPr>
        <w:tc>
          <w:tcPr>
            <w:tcW w:w="1877" w:type="dxa"/>
            <w:shd w:val="clear" w:color="auto" w:fill="auto"/>
            <w:vAlign w:val="center"/>
          </w:tcPr>
          <w:p w:rsidR="00464053" w:rsidRDefault="0046405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4"/>
            <w:shd w:val="clear" w:color="auto" w:fill="auto"/>
            <w:vAlign w:val="center"/>
          </w:tcPr>
          <w:p w:rsidR="00464053" w:rsidRDefault="0046405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4053" w:rsidRDefault="0046405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4053" w:rsidRDefault="0046405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500" w:rsidRDefault="00D60500" w:rsidP="00D61158">
      <w:r>
        <w:separator/>
      </w:r>
    </w:p>
  </w:endnote>
  <w:endnote w:type="continuationSeparator" w:id="1">
    <w:p w:rsidR="00D60500" w:rsidRDefault="00D60500"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500" w:rsidRDefault="00D60500" w:rsidP="00D61158">
      <w:r>
        <w:separator/>
      </w:r>
    </w:p>
  </w:footnote>
  <w:footnote w:type="continuationSeparator" w:id="1">
    <w:p w:rsidR="00D60500" w:rsidRDefault="00D60500"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2042C4"/>
    <w:rsid w:val="002237B5"/>
    <w:rsid w:val="002361F2"/>
    <w:rsid w:val="00244684"/>
    <w:rsid w:val="00301DBA"/>
    <w:rsid w:val="00361CE7"/>
    <w:rsid w:val="004527EC"/>
    <w:rsid w:val="00464053"/>
    <w:rsid w:val="004A6D15"/>
    <w:rsid w:val="004C05B9"/>
    <w:rsid w:val="00503F37"/>
    <w:rsid w:val="00543E2C"/>
    <w:rsid w:val="005551FD"/>
    <w:rsid w:val="006104C4"/>
    <w:rsid w:val="0070510F"/>
    <w:rsid w:val="00873EB7"/>
    <w:rsid w:val="008D74DF"/>
    <w:rsid w:val="009307F5"/>
    <w:rsid w:val="00976D85"/>
    <w:rsid w:val="009F48D6"/>
    <w:rsid w:val="00A17082"/>
    <w:rsid w:val="00A22851"/>
    <w:rsid w:val="00AF5273"/>
    <w:rsid w:val="00BB01C3"/>
    <w:rsid w:val="00C611E8"/>
    <w:rsid w:val="00CF680B"/>
    <w:rsid w:val="00D1589E"/>
    <w:rsid w:val="00D60500"/>
    <w:rsid w:val="00D61158"/>
    <w:rsid w:val="00E0656B"/>
    <w:rsid w:val="00E67672"/>
    <w:rsid w:val="00E87C91"/>
    <w:rsid w:val="00EE62BC"/>
    <w:rsid w:val="00EF1E6B"/>
    <w:rsid w:val="00F35AC9"/>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6256156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718407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26</cp:revision>
  <dcterms:created xsi:type="dcterms:W3CDTF">2021-06-10T07:28:00Z</dcterms:created>
  <dcterms:modified xsi:type="dcterms:W3CDTF">2022-12-20T08:51:00Z</dcterms:modified>
</cp:coreProperties>
</file>